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DE7F14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DE7F14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DE7F14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DE7F14" w:rsidRPr="00DE7F14">
        <w:rPr>
          <w:rFonts w:ascii="Arial" w:eastAsia="Times New Roman" w:hAnsi="Arial" w:cs="Arial"/>
          <w:b/>
          <w:sz w:val="20"/>
          <w:szCs w:val="20"/>
          <w:lang w:eastAsia="pl-PL"/>
        </w:rPr>
        <w:t>Dostawę sprzętu komputerowego dla Urzędu Marszałkowskiego Województwa Zachodniopomorskiego</w:t>
      </w:r>
      <w:r w:rsidRPr="00DE7F14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Pr="00DE7F1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DE7F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DE7F14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DE7F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DE7F14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dostawy</w:t>
      </w:r>
      <w:r w:rsidR="001A406E" w:rsidRPr="00DE7F14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DE7F14" w:rsidRPr="00DE7F14" w:rsidRDefault="00DE7F14" w:rsidP="00DE7F14">
      <w:pPr>
        <w:spacing w:before="40" w:after="40" w:line="280" w:lineRule="exact"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3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600"/>
        <w:gridCol w:w="1440"/>
        <w:gridCol w:w="1440"/>
        <w:gridCol w:w="2520"/>
      </w:tblGrid>
      <w:tr w:rsidR="00DE7F14" w:rsidRPr="00DE7F14" w:rsidTr="000956E9">
        <w:tc>
          <w:tcPr>
            <w:tcW w:w="43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00" w:type="dxa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Nazwa i opis dostawy</w:t>
            </w:r>
          </w:p>
          <w:p w:rsidR="00DE7F14" w:rsidRPr="00DE7F14" w:rsidRDefault="00DE7F14" w:rsidP="00DE7F14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DE7F1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DE7F1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2) SIWZ</w:t>
            </w:r>
          </w:p>
        </w:tc>
        <w:tc>
          <w:tcPr>
            <w:tcW w:w="1440" w:type="dxa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dostawy brutto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od (m-c/rok)</w:t>
            </w:r>
          </w:p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do (m-c/rok)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Zleceniodawcy</w:t>
            </w:r>
          </w:p>
        </w:tc>
      </w:tr>
      <w:tr w:rsidR="00DE7F14" w:rsidRPr="00DE7F14" w:rsidTr="00B96301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DE7F14" w:rsidRPr="00DE7F14" w:rsidRDefault="00DE7F14" w:rsidP="00B96301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0" w:type="dxa"/>
            <w:vAlign w:val="center"/>
          </w:tcPr>
          <w:p w:rsidR="00DE7F14" w:rsidRPr="00DE7F14" w:rsidRDefault="00B96301" w:rsidP="00B96301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</w:t>
            </w:r>
            <w:r w:rsidR="00DE7F14"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vAlign w:val="center"/>
          </w:tcPr>
          <w:p w:rsidR="00DE7F14" w:rsidRPr="00DE7F14" w:rsidRDefault="00B96301" w:rsidP="00B96301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</w:t>
            </w:r>
            <w:r w:rsidR="00DE7F14"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E7F14" w:rsidRPr="00DE7F14" w:rsidRDefault="00B96301" w:rsidP="00B96301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</w:t>
            </w:r>
            <w:r w:rsidR="00DE7F14"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7F14" w:rsidRPr="00DE7F14" w:rsidRDefault="00B96301" w:rsidP="00B96301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</w:t>
            </w:r>
            <w:r w:rsidR="00DE7F14"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DE7F14" w:rsidRPr="00DE7F14" w:rsidTr="000956E9">
        <w:tc>
          <w:tcPr>
            <w:tcW w:w="43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7F14" w:rsidRPr="00DE7F14" w:rsidTr="000956E9">
        <w:tc>
          <w:tcPr>
            <w:tcW w:w="43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A406E" w:rsidRPr="00DE7F14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DE7F14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bCs/>
          <w:sz w:val="20"/>
          <w:szCs w:val="20"/>
          <w:lang w:eastAsia="pl-PL"/>
        </w:rPr>
        <w:t>Dołączyć dowody potwierdzające należyte wykonanie ww. dostaw (np. poświadczenia, referencje, protokoły odbioru itp.).</w:t>
      </w:r>
    </w:p>
    <w:p w:rsidR="00866D3F" w:rsidRPr="00DE7F14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Pr="00DE7F14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DE7F14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DE7F14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E7F1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DE7F14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DE7F14" w:rsidRDefault="00566281" w:rsidP="00566281">
      <w:pPr>
        <w:tabs>
          <w:tab w:val="left" w:pos="1800"/>
        </w:tabs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="00B94B91" w:rsidRPr="00DE7F1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DE7F14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E7F1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DE7F14" w:rsidSect="00B94B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BD" w:rsidRDefault="00CC6ABD" w:rsidP="00CC6ABD">
    <w:pPr>
      <w:pStyle w:val="Stopka"/>
    </w:pPr>
  </w:p>
  <w:p w:rsidR="00CC6ABD" w:rsidRDefault="00CC6ABD" w:rsidP="00CC6ABD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>
      <w:rPr>
        <w:rFonts w:ascii="Arial" w:hAnsi="Arial" w:cs="Arial"/>
        <w:color w:val="000000"/>
        <w:sz w:val="16"/>
        <w:szCs w:val="16"/>
      </w:rPr>
      <w:br/>
    </w: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CC6ABD" w:rsidRDefault="00CC6ABD" w:rsidP="00CC6ABD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CC6ABD" w:rsidRDefault="00CC6ABD" w:rsidP="00CC6ABD">
    <w:pPr>
      <w:pStyle w:val="Stopka"/>
      <w:rPr>
        <w:rFonts w:ascii="Arial" w:hAnsi="Arial" w:cs="Arial"/>
        <w:sz w:val="14"/>
        <w:szCs w:val="14"/>
      </w:rPr>
    </w:pPr>
  </w:p>
  <w:p w:rsidR="00CC6ABD" w:rsidRDefault="00CC6ABD">
    <w:pPr>
      <w:pStyle w:val="Stopka"/>
    </w:pPr>
  </w:p>
  <w:p w:rsidR="00CC6ABD" w:rsidRDefault="00CC6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384BB0"/>
    <w:rsid w:val="003D66D7"/>
    <w:rsid w:val="00425583"/>
    <w:rsid w:val="00513374"/>
    <w:rsid w:val="0054348D"/>
    <w:rsid w:val="00566281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96301"/>
    <w:rsid w:val="00BA5F1F"/>
    <w:rsid w:val="00C36981"/>
    <w:rsid w:val="00CC6ABD"/>
    <w:rsid w:val="00DE7F14"/>
    <w:rsid w:val="00E9760C"/>
    <w:rsid w:val="00E9785A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ABD"/>
  </w:style>
  <w:style w:type="paragraph" w:styleId="Stopka">
    <w:name w:val="footer"/>
    <w:basedOn w:val="Normalny"/>
    <w:link w:val="StopkaZnak"/>
    <w:uiPriority w:val="99"/>
    <w:unhideWhenUsed/>
    <w:rsid w:val="00CC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ABD"/>
  </w:style>
  <w:style w:type="character" w:styleId="Hipercze">
    <w:name w:val="Hyperlink"/>
    <w:basedOn w:val="Domylnaczcionkaakapitu"/>
    <w:uiPriority w:val="99"/>
    <w:semiHidden/>
    <w:unhideWhenUsed/>
    <w:rsid w:val="00CC6A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ABD"/>
  </w:style>
  <w:style w:type="paragraph" w:styleId="Stopka">
    <w:name w:val="footer"/>
    <w:basedOn w:val="Normalny"/>
    <w:link w:val="StopkaZnak"/>
    <w:uiPriority w:val="99"/>
    <w:unhideWhenUsed/>
    <w:rsid w:val="00CC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ABD"/>
  </w:style>
  <w:style w:type="character" w:styleId="Hipercze">
    <w:name w:val="Hyperlink"/>
    <w:basedOn w:val="Domylnaczcionkaakapitu"/>
    <w:uiPriority w:val="99"/>
    <w:semiHidden/>
    <w:unhideWhenUsed/>
    <w:rsid w:val="00CC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12EB-CF2A-4CB0-BBD6-8E2544E5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dcterms:created xsi:type="dcterms:W3CDTF">2014-10-28T13:00:00Z</dcterms:created>
  <dcterms:modified xsi:type="dcterms:W3CDTF">2015-02-20T10:29:00Z</dcterms:modified>
</cp:coreProperties>
</file>