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2B76E4" w:rsidRPr="002B76E4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960EC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 w:rsidR="00F9186C"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(znak sprawy: WOiRZL.II.272.</w:t>
      </w:r>
      <w:r w:rsidR="00553B0D">
        <w:rPr>
          <w:rFonts w:ascii="Arial" w:hAnsi="Arial" w:cs="Arial"/>
          <w:b/>
          <w:sz w:val="20"/>
          <w:szCs w:val="20"/>
          <w:u w:val="single"/>
        </w:rPr>
        <w:t>31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.2017.SK)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553B0D">
        <w:rPr>
          <w:rFonts w:ascii="Arial" w:hAnsi="Arial" w:cs="Arial"/>
          <w:color w:val="000000"/>
          <w:szCs w:val="18"/>
        </w:rPr>
      </w:r>
      <w:r w:rsidR="00553B0D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 xml:space="preserve">16 lutego 2007 r. o ochronie konkurencji i konsumentów (Dz. U. z 2015 r. poz. 184, 1618 </w:t>
      </w:r>
      <w:r w:rsidR="00CD463A" w:rsidRPr="00FA2FCE">
        <w:rPr>
          <w:rFonts w:ascii="Arial" w:hAnsi="Arial" w:cs="Arial"/>
          <w:sz w:val="20"/>
          <w:szCs w:val="20"/>
        </w:rPr>
        <w:br/>
      </w:r>
      <w:r w:rsidR="00C14387" w:rsidRPr="00FA2FCE">
        <w:rPr>
          <w:rFonts w:ascii="Arial" w:hAnsi="Arial" w:cs="Arial"/>
          <w:sz w:val="20"/>
          <w:szCs w:val="20"/>
        </w:rPr>
        <w:t xml:space="preserve">i 1634)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 xml:space="preserve"> (znak sprawy: WOiRZL.II.272.</w:t>
      </w:r>
      <w:r w:rsidR="00553B0D">
        <w:rPr>
          <w:rFonts w:ascii="Arial" w:hAnsi="Arial" w:cs="Arial"/>
          <w:b/>
          <w:sz w:val="20"/>
          <w:szCs w:val="20"/>
          <w:u w:val="single"/>
        </w:rPr>
        <w:t>31</w:t>
      </w:r>
      <w:bookmarkStart w:id="0" w:name="_GoBack"/>
      <w:bookmarkEnd w:id="0"/>
      <w:r w:rsidR="005A608C" w:rsidRPr="00FA2FCE">
        <w:rPr>
          <w:rFonts w:ascii="Arial" w:hAnsi="Arial" w:cs="Arial"/>
          <w:b/>
          <w:sz w:val="20"/>
          <w:szCs w:val="20"/>
          <w:u w:val="single"/>
        </w:rPr>
        <w:t>.2017.SK)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553B0D">
        <w:rPr>
          <w:rFonts w:ascii="Arial" w:hAnsi="Arial" w:cs="Arial"/>
          <w:color w:val="000000"/>
          <w:szCs w:val="18"/>
        </w:rPr>
      </w:r>
      <w:r w:rsidR="00553B0D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2015 r. poz. 184, 1618 i 1634),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0F" w:rsidRDefault="00BC150F" w:rsidP="000C7534">
      <w:pPr>
        <w:spacing w:after="0" w:line="240" w:lineRule="auto"/>
      </w:pPr>
      <w:r>
        <w:separator/>
      </w:r>
    </w:p>
  </w:endnote>
  <w:endnote w:type="continuationSeparator" w:id="0">
    <w:p w:rsidR="00BC150F" w:rsidRDefault="00BC150F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53B0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53B0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0F" w:rsidRDefault="00BC150F" w:rsidP="000C7534">
      <w:pPr>
        <w:spacing w:after="0" w:line="240" w:lineRule="auto"/>
      </w:pPr>
      <w:r>
        <w:separator/>
      </w:r>
    </w:p>
  </w:footnote>
  <w:footnote w:type="continuationSeparator" w:id="0">
    <w:p w:rsidR="00BC150F" w:rsidRDefault="00BC150F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553B0D">
      <w:rPr>
        <w:rFonts w:ascii="Arial" w:eastAsia="Times New Roman" w:hAnsi="Arial" w:cs="Arial"/>
        <w:sz w:val="20"/>
        <w:szCs w:val="20"/>
        <w:lang w:eastAsia="pl-PL"/>
      </w:rPr>
      <w:t>31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F1F29"/>
    <w:rsid w:val="00246E71"/>
    <w:rsid w:val="00274517"/>
    <w:rsid w:val="00286BE2"/>
    <w:rsid w:val="002A5873"/>
    <w:rsid w:val="002B76E4"/>
    <w:rsid w:val="00333228"/>
    <w:rsid w:val="00347876"/>
    <w:rsid w:val="00357471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53B0D"/>
    <w:rsid w:val="005A608C"/>
    <w:rsid w:val="005B7063"/>
    <w:rsid w:val="006025E1"/>
    <w:rsid w:val="006540B8"/>
    <w:rsid w:val="00686E66"/>
    <w:rsid w:val="006D4BC7"/>
    <w:rsid w:val="006E374A"/>
    <w:rsid w:val="00744EB6"/>
    <w:rsid w:val="0088730B"/>
    <w:rsid w:val="008B3D6B"/>
    <w:rsid w:val="008C1F51"/>
    <w:rsid w:val="008C4BA4"/>
    <w:rsid w:val="00931822"/>
    <w:rsid w:val="00960EC7"/>
    <w:rsid w:val="00963908"/>
    <w:rsid w:val="00987845"/>
    <w:rsid w:val="00990966"/>
    <w:rsid w:val="00A21705"/>
    <w:rsid w:val="00A7263C"/>
    <w:rsid w:val="00A81C83"/>
    <w:rsid w:val="00AD0007"/>
    <w:rsid w:val="00AD0100"/>
    <w:rsid w:val="00BC150F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  <w:rsid w:val="00FD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C0514-D374-4AC1-A93D-83251EC0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22</cp:revision>
  <cp:lastPrinted>2017-01-20T07:37:00Z</cp:lastPrinted>
  <dcterms:created xsi:type="dcterms:W3CDTF">2016-11-21T06:55:00Z</dcterms:created>
  <dcterms:modified xsi:type="dcterms:W3CDTF">2017-10-20T10:53:00Z</dcterms:modified>
</cp:coreProperties>
</file>